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B857B" w14:textId="77777777" w:rsidR="00833103" w:rsidRPr="00833103" w:rsidRDefault="00833103" w:rsidP="00833103">
      <w:pPr>
        <w:pStyle w:val="Default"/>
        <w:rPr>
          <w:sz w:val="28"/>
        </w:rPr>
      </w:pPr>
    </w:p>
    <w:p w14:paraId="559CB5FF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Заседание Правления Некоммерческого партнерства</w:t>
      </w:r>
    </w:p>
    <w:p w14:paraId="77FECA34" w14:textId="77777777" w:rsidR="00833103" w:rsidRPr="00833103" w:rsidRDefault="00833103" w:rsidP="00833103">
      <w:pPr>
        <w:pStyle w:val="Default"/>
        <w:jc w:val="center"/>
        <w:rPr>
          <w:sz w:val="22"/>
          <w:szCs w:val="20"/>
        </w:rPr>
      </w:pPr>
      <w:r w:rsidRPr="00833103">
        <w:rPr>
          <w:b/>
          <w:bCs/>
          <w:sz w:val="22"/>
          <w:szCs w:val="20"/>
        </w:rPr>
        <w:t>Саморегулируемая организация арбитражных управляющих «РАЗВИТИЕ»</w:t>
      </w:r>
    </w:p>
    <w:p w14:paraId="04A0338A" w14:textId="77777777" w:rsidR="00FB5342" w:rsidRPr="00833103" w:rsidRDefault="00833103" w:rsidP="00833103">
      <w:pPr>
        <w:jc w:val="center"/>
        <w:rPr>
          <w:rFonts w:ascii="Times New Roman" w:hAnsi="Times New Roman" w:cs="Times New Roman"/>
          <w:b/>
          <w:bCs/>
          <w:szCs w:val="20"/>
        </w:rPr>
      </w:pPr>
      <w:r w:rsidRPr="00833103">
        <w:rPr>
          <w:rFonts w:ascii="Times New Roman" w:hAnsi="Times New Roman" w:cs="Times New Roman"/>
          <w:b/>
          <w:bCs/>
          <w:szCs w:val="20"/>
        </w:rPr>
        <w:t>(НП СРО АУ «РАЗВИТИЕ»)</w:t>
      </w:r>
    </w:p>
    <w:p w14:paraId="10E5F859" w14:textId="77777777" w:rsidR="00833103" w:rsidRDefault="00833103" w:rsidP="00833103">
      <w:pPr>
        <w:jc w:val="center"/>
        <w:rPr>
          <w:b/>
          <w:bCs/>
          <w:sz w:val="20"/>
          <w:szCs w:val="20"/>
        </w:rPr>
      </w:pPr>
    </w:p>
    <w:p w14:paraId="61751F2F" w14:textId="2910930F" w:rsidR="00833103" w:rsidRDefault="00833103" w:rsidP="00833103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г. Москва                                                                                     </w:t>
      </w:r>
      <w:r w:rsidR="00C6617A">
        <w:rPr>
          <w:rFonts w:ascii="Times New Roman" w:hAnsi="Times New Roman" w:cs="Times New Roman"/>
        </w:rPr>
        <w:t xml:space="preserve">                              </w:t>
      </w:r>
      <w:r w:rsidR="00E84BDD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01</w:t>
      </w:r>
      <w:r w:rsidR="004B3E50">
        <w:rPr>
          <w:rFonts w:ascii="Times New Roman" w:hAnsi="Times New Roman" w:cs="Times New Roman"/>
        </w:rPr>
        <w:t xml:space="preserve"> </w:t>
      </w:r>
      <w:r w:rsidR="00973AD6">
        <w:rPr>
          <w:rFonts w:ascii="Times New Roman" w:hAnsi="Times New Roman" w:cs="Times New Roman"/>
        </w:rPr>
        <w:t>июня</w:t>
      </w:r>
      <w:r w:rsidR="00B1114D">
        <w:rPr>
          <w:rFonts w:ascii="Times New Roman" w:hAnsi="Times New Roman" w:cs="Times New Roman"/>
        </w:rPr>
        <w:t xml:space="preserve"> </w:t>
      </w:r>
      <w:r w:rsidR="00820075">
        <w:rPr>
          <w:rFonts w:ascii="Times New Roman" w:hAnsi="Times New Roman" w:cs="Times New Roman"/>
        </w:rPr>
        <w:t>202</w:t>
      </w:r>
      <w:r w:rsidR="0083571E">
        <w:rPr>
          <w:rFonts w:ascii="Times New Roman" w:hAnsi="Times New Roman" w:cs="Times New Roman"/>
        </w:rPr>
        <w:t>2</w:t>
      </w:r>
      <w:r w:rsidRPr="00833103">
        <w:rPr>
          <w:rFonts w:ascii="Times New Roman" w:hAnsi="Times New Roman" w:cs="Times New Roman"/>
        </w:rPr>
        <w:t xml:space="preserve"> года</w:t>
      </w:r>
    </w:p>
    <w:p w14:paraId="653A3865" w14:textId="77777777" w:rsidR="00833103" w:rsidRPr="00833103" w:rsidRDefault="00833103" w:rsidP="00833103">
      <w:pPr>
        <w:rPr>
          <w:rFonts w:ascii="Times New Roman" w:hAnsi="Times New Roman" w:cs="Times New Roman"/>
        </w:rPr>
      </w:pPr>
    </w:p>
    <w:p w14:paraId="0592713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Кворум:</w:t>
      </w:r>
      <w:r w:rsidRPr="00833103">
        <w:rPr>
          <w:rFonts w:ascii="Times New Roman" w:hAnsi="Times New Roman" w:cs="Times New Roman"/>
          <w:b/>
        </w:rPr>
        <w:t xml:space="preserve"> 3/3 (100%)</w:t>
      </w:r>
    </w:p>
    <w:p w14:paraId="5E0EA58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ПОВЕСТКА ДНЯ:</w:t>
      </w:r>
    </w:p>
    <w:p w14:paraId="72F1BFC7" w14:textId="77777777" w:rsidR="00820075" w:rsidRDefault="00833103" w:rsidP="008200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820075">
        <w:rPr>
          <w:rFonts w:ascii="Times New Roman" w:hAnsi="Times New Roman" w:cs="Times New Roman"/>
        </w:rPr>
        <w:t>Об аккредитации при НП СРО АУ «РАЗВИТИЕ».</w:t>
      </w:r>
    </w:p>
    <w:p w14:paraId="3F571FEB" w14:textId="77777777" w:rsidR="00833103" w:rsidRPr="00833103" w:rsidRDefault="00833103" w:rsidP="00833103">
      <w:pPr>
        <w:rPr>
          <w:rFonts w:ascii="Times New Roman" w:hAnsi="Times New Roman" w:cs="Times New Roman"/>
          <w:b/>
        </w:rPr>
      </w:pPr>
      <w:r w:rsidRPr="00833103">
        <w:rPr>
          <w:rFonts w:ascii="Times New Roman" w:hAnsi="Times New Roman" w:cs="Times New Roman"/>
          <w:b/>
        </w:rPr>
        <w:t>ПОСТАНОВИЛИ:</w:t>
      </w:r>
    </w:p>
    <w:p w14:paraId="0C704022" w14:textId="77777777" w:rsidR="008B27CD" w:rsidRPr="008B27CD" w:rsidRDefault="00833103" w:rsidP="008B27CD">
      <w:pPr>
        <w:rPr>
          <w:rFonts w:ascii="Times New Roman" w:hAnsi="Times New Roman" w:cs="Times New Roman"/>
        </w:rPr>
      </w:pPr>
      <w:r w:rsidRPr="00833103">
        <w:rPr>
          <w:rFonts w:ascii="Times New Roman" w:hAnsi="Times New Roman" w:cs="Times New Roman"/>
        </w:rPr>
        <w:t xml:space="preserve">1. </w:t>
      </w:r>
      <w:r w:rsidR="008B27CD" w:rsidRPr="008B27CD">
        <w:rPr>
          <w:rFonts w:ascii="Times New Roman" w:hAnsi="Times New Roman" w:cs="Times New Roman"/>
        </w:rPr>
        <w:t>Аккредитовать при НП СРО АУ</w:t>
      </w:r>
      <w:r w:rsidR="00FF52CC">
        <w:rPr>
          <w:rFonts w:ascii="Times New Roman" w:hAnsi="Times New Roman" w:cs="Times New Roman"/>
        </w:rPr>
        <w:t xml:space="preserve"> «РАЗВИТИЕ» </w:t>
      </w:r>
      <w:proofErr w:type="gramStart"/>
      <w:r w:rsidR="00FF52CC">
        <w:rPr>
          <w:rFonts w:ascii="Times New Roman" w:hAnsi="Times New Roman" w:cs="Times New Roman"/>
        </w:rPr>
        <w:t>следующие  компании</w:t>
      </w:r>
      <w:proofErr w:type="gramEnd"/>
      <w:r w:rsidR="008B27CD">
        <w:rPr>
          <w:rFonts w:ascii="Times New Roman" w:hAnsi="Times New Roman" w:cs="Times New Roman"/>
        </w:rPr>
        <w:t>:</w:t>
      </w:r>
    </w:p>
    <w:p w14:paraId="32946803" w14:textId="378C9F08" w:rsidR="00C45E0E" w:rsidRDefault="006E73AF" w:rsidP="00973AD6">
      <w:pPr>
        <w:contextualSpacing/>
        <w:rPr>
          <w:rFonts w:ascii="Times New Roman" w:hAnsi="Times New Roman" w:cs="Times New Roman"/>
          <w:b/>
        </w:rPr>
      </w:pPr>
      <w:r w:rsidRPr="006E73AF">
        <w:rPr>
          <w:rFonts w:ascii="Times New Roman" w:hAnsi="Times New Roman" w:cs="Times New Roman"/>
          <w:b/>
        </w:rPr>
        <w:t>1)</w:t>
      </w:r>
      <w:r w:rsidR="00160BED">
        <w:rPr>
          <w:rFonts w:ascii="Times New Roman" w:hAnsi="Times New Roman" w:cs="Times New Roman"/>
          <w:b/>
        </w:rPr>
        <w:t xml:space="preserve"> </w:t>
      </w:r>
      <w:bookmarkStart w:id="0" w:name="_Hlk105164792"/>
      <w:r w:rsidR="00973AD6">
        <w:rPr>
          <w:rFonts w:ascii="Times New Roman" w:hAnsi="Times New Roman" w:cs="Times New Roman"/>
          <w:b/>
        </w:rPr>
        <w:t xml:space="preserve">ООО «Бухгалтерская фирма «Стандарт» </w:t>
      </w:r>
    </w:p>
    <w:p w14:paraId="28BDBBE4" w14:textId="2E608E54" w:rsidR="00973AD6" w:rsidRDefault="00973AD6" w:rsidP="00973AD6">
      <w:pPr>
        <w:contextualSpacing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Виды деятельности- </w:t>
      </w:r>
      <w:proofErr w:type="gramStart"/>
      <w:r w:rsidRPr="00973AD6">
        <w:rPr>
          <w:rFonts w:ascii="Times New Roman" w:hAnsi="Times New Roman" w:cs="Times New Roman"/>
          <w:bCs/>
        </w:rPr>
        <w:t>1.Оказание</w:t>
      </w:r>
      <w:proofErr w:type="gramEnd"/>
      <w:r w:rsidRPr="00973AD6">
        <w:rPr>
          <w:rFonts w:ascii="Times New Roman" w:hAnsi="Times New Roman" w:cs="Times New Roman"/>
          <w:bCs/>
        </w:rPr>
        <w:t xml:space="preserve"> бухгалтерских услуг. 2. Проведение инвентаризации. 3. Оказание услуг по подготовке к сдаче и сдача документов в архив.</w:t>
      </w:r>
    </w:p>
    <w:p w14:paraId="40D81F1A" w14:textId="2C3DBAB2" w:rsidR="00973AD6" w:rsidRDefault="00973AD6" w:rsidP="00973AD6">
      <w:pPr>
        <w:contextualSpacing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/>
        </w:rPr>
        <w:t xml:space="preserve">Период аккредитации: </w:t>
      </w:r>
      <w:r w:rsidRPr="00973AD6">
        <w:rPr>
          <w:rFonts w:ascii="Times New Roman" w:hAnsi="Times New Roman" w:cs="Times New Roman"/>
          <w:bCs/>
        </w:rPr>
        <w:t>по 01.06.2023г.</w:t>
      </w:r>
    </w:p>
    <w:bookmarkEnd w:id="0"/>
    <w:p w14:paraId="097F73AA" w14:textId="7984E5EB" w:rsidR="00D67E01" w:rsidRDefault="00D67E01" w:rsidP="002466EB">
      <w:pPr>
        <w:contextualSpacing/>
        <w:rPr>
          <w:rFonts w:ascii="Times New Roman" w:hAnsi="Times New Roman" w:cs="Times New Roman"/>
          <w:bCs/>
        </w:rPr>
      </w:pPr>
    </w:p>
    <w:p w14:paraId="7A756C2B" w14:textId="77777777" w:rsidR="00D67E01" w:rsidRPr="002D5C5F" w:rsidRDefault="00D67E01" w:rsidP="002466EB">
      <w:pPr>
        <w:contextualSpacing/>
        <w:rPr>
          <w:rFonts w:ascii="Times New Roman" w:hAnsi="Times New Roman" w:cs="Times New Roman"/>
          <w:bCs/>
        </w:rPr>
      </w:pPr>
    </w:p>
    <w:sectPr w:rsidR="00D67E01" w:rsidRPr="002D5C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25F7D"/>
    <w:multiLevelType w:val="hybridMultilevel"/>
    <w:tmpl w:val="A9F492C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910812"/>
    <w:multiLevelType w:val="hybridMultilevel"/>
    <w:tmpl w:val="C086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6090414">
    <w:abstractNumId w:val="1"/>
  </w:num>
  <w:num w:numId="2" w16cid:durableId="13561574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6618"/>
    <w:rsid w:val="00055356"/>
    <w:rsid w:val="00134D1D"/>
    <w:rsid w:val="00140549"/>
    <w:rsid w:val="00160BED"/>
    <w:rsid w:val="002232DA"/>
    <w:rsid w:val="002466EB"/>
    <w:rsid w:val="00281EAA"/>
    <w:rsid w:val="002D5C5F"/>
    <w:rsid w:val="003351CD"/>
    <w:rsid w:val="0033637E"/>
    <w:rsid w:val="003D3A13"/>
    <w:rsid w:val="003E0AF9"/>
    <w:rsid w:val="00437C96"/>
    <w:rsid w:val="00495DA3"/>
    <w:rsid w:val="004B3E50"/>
    <w:rsid w:val="00516ACC"/>
    <w:rsid w:val="00565F62"/>
    <w:rsid w:val="005902DB"/>
    <w:rsid w:val="00597FB1"/>
    <w:rsid w:val="00616618"/>
    <w:rsid w:val="006412C1"/>
    <w:rsid w:val="006B48C3"/>
    <w:rsid w:val="006E73AF"/>
    <w:rsid w:val="00771FC3"/>
    <w:rsid w:val="0078746A"/>
    <w:rsid w:val="00811A37"/>
    <w:rsid w:val="00820075"/>
    <w:rsid w:val="00833103"/>
    <w:rsid w:val="0083571E"/>
    <w:rsid w:val="008406C8"/>
    <w:rsid w:val="008B13C6"/>
    <w:rsid w:val="008B27CD"/>
    <w:rsid w:val="009027BD"/>
    <w:rsid w:val="00973AD6"/>
    <w:rsid w:val="00995A47"/>
    <w:rsid w:val="00A702EB"/>
    <w:rsid w:val="00B1114D"/>
    <w:rsid w:val="00B14AC3"/>
    <w:rsid w:val="00B72CDC"/>
    <w:rsid w:val="00C166DF"/>
    <w:rsid w:val="00C242AB"/>
    <w:rsid w:val="00C45E0E"/>
    <w:rsid w:val="00C52529"/>
    <w:rsid w:val="00C6617A"/>
    <w:rsid w:val="00C672FB"/>
    <w:rsid w:val="00CB10E9"/>
    <w:rsid w:val="00D06701"/>
    <w:rsid w:val="00D67E01"/>
    <w:rsid w:val="00DF0CDF"/>
    <w:rsid w:val="00E27AD9"/>
    <w:rsid w:val="00E448F1"/>
    <w:rsid w:val="00E84BDD"/>
    <w:rsid w:val="00E966EB"/>
    <w:rsid w:val="00ED224F"/>
    <w:rsid w:val="00EF3A41"/>
    <w:rsid w:val="00F645F6"/>
    <w:rsid w:val="00F90EFE"/>
    <w:rsid w:val="00FB08CB"/>
    <w:rsid w:val="00FB5342"/>
    <w:rsid w:val="00FF4B8E"/>
    <w:rsid w:val="00FF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70127"/>
  <w15:docId w15:val="{E8DAA481-F019-4FBC-8887-5ED589145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3310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833103"/>
    <w:pPr>
      <w:ind w:left="720"/>
      <w:contextualSpacing/>
    </w:pPr>
  </w:style>
  <w:style w:type="paragraph" w:styleId="a4">
    <w:name w:val="No Spacing"/>
    <w:uiPriority w:val="1"/>
    <w:qFormat/>
    <w:rsid w:val="00DF0CD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2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26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kushlyanskaya</dc:creator>
  <cp:keywords/>
  <dc:description/>
  <cp:lastModifiedBy>Кушлянская Светлана</cp:lastModifiedBy>
  <cp:revision>55</cp:revision>
  <dcterms:created xsi:type="dcterms:W3CDTF">2020-12-28T16:40:00Z</dcterms:created>
  <dcterms:modified xsi:type="dcterms:W3CDTF">2022-06-03T13:15:00Z</dcterms:modified>
</cp:coreProperties>
</file>